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DB167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DB1674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DB167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DB167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DB167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DB1674" w:rsidRPr="00DB167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DB167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DB167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DB167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DB167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DB167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DB167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DB1674">
        <w:rPr>
          <w:bCs/>
          <w:sz w:val="23"/>
          <w:szCs w:val="23"/>
        </w:rPr>
        <w:t xml:space="preserve">Физическое лицо </w:t>
      </w:r>
      <w:r w:rsidR="0066289D" w:rsidRPr="00DB1674">
        <w:rPr>
          <w:noProof/>
          <w:sz w:val="23"/>
          <w:szCs w:val="23"/>
          <w:lang w:eastAsia="ru-RU"/>
        </w:rPr>
        <w:t>Белешов Дмитрий Евгеньевич</w:t>
      </w:r>
      <w:r w:rsidRPr="00DB1674">
        <w:rPr>
          <w:sz w:val="23"/>
          <w:szCs w:val="23"/>
          <w:lang w:eastAsia="ru-RU"/>
        </w:rPr>
        <w:t xml:space="preserve"> (</w:t>
      </w:r>
      <w:r w:rsidR="009E7A05" w:rsidRPr="00DB1674">
        <w:rPr>
          <w:sz w:val="23"/>
          <w:szCs w:val="23"/>
          <w:lang w:eastAsia="ru-RU"/>
        </w:rPr>
        <w:t>персональные данные</w:t>
      </w:r>
      <w:r w:rsidRPr="00DB1674">
        <w:rPr>
          <w:sz w:val="23"/>
          <w:szCs w:val="23"/>
          <w:lang w:eastAsia="ru-RU"/>
        </w:rPr>
        <w:t>)</w:t>
      </w:r>
      <w:r w:rsidRPr="00DB1674">
        <w:rPr>
          <w:bCs/>
          <w:sz w:val="23"/>
          <w:szCs w:val="23"/>
        </w:rPr>
        <w:t xml:space="preserve">, в лице Финансового управляющего </w:t>
      </w:r>
      <w:r w:rsidR="0066289D" w:rsidRPr="00DB1674">
        <w:rPr>
          <w:bCs/>
          <w:noProof/>
          <w:sz w:val="23"/>
          <w:szCs w:val="23"/>
        </w:rPr>
        <w:t>Поляковой Елены Владимировны</w:t>
      </w:r>
      <w:r w:rsidRPr="00DB1674">
        <w:rPr>
          <w:sz w:val="23"/>
          <w:szCs w:val="23"/>
        </w:rPr>
        <w:t>,</w:t>
      </w:r>
      <w:r w:rsidR="009E7A05" w:rsidRPr="00DB1674">
        <w:rPr>
          <w:sz w:val="23"/>
          <w:szCs w:val="23"/>
        </w:rPr>
        <w:t xml:space="preserve"> (персональные данные)</w:t>
      </w:r>
      <w:r w:rsidR="00CE37B4" w:rsidRPr="00DB1674">
        <w:rPr>
          <w:sz w:val="23"/>
          <w:szCs w:val="23"/>
        </w:rPr>
        <w:t xml:space="preserve">, </w:t>
      </w:r>
      <w:r w:rsidRPr="00DB1674">
        <w:rPr>
          <w:sz w:val="23"/>
          <w:szCs w:val="23"/>
        </w:rPr>
        <w:t xml:space="preserve">действующего на основании Решения </w:t>
      </w:r>
      <w:r w:rsidR="0066289D" w:rsidRPr="00DB1674">
        <w:rPr>
          <w:noProof/>
          <w:sz w:val="23"/>
          <w:szCs w:val="23"/>
        </w:rPr>
        <w:t>Арбитражного суда Красноярского края</w:t>
      </w:r>
      <w:r w:rsidRPr="00DB1674">
        <w:rPr>
          <w:sz w:val="23"/>
          <w:szCs w:val="23"/>
        </w:rPr>
        <w:t xml:space="preserve"> от </w:t>
      </w:r>
      <w:r w:rsidR="0066289D" w:rsidRPr="00DB1674">
        <w:rPr>
          <w:noProof/>
          <w:sz w:val="23"/>
          <w:szCs w:val="23"/>
        </w:rPr>
        <w:t>7 ноября 2025 г.</w:t>
      </w:r>
      <w:r w:rsidRPr="00DB1674">
        <w:rPr>
          <w:sz w:val="23"/>
          <w:szCs w:val="23"/>
        </w:rPr>
        <w:t xml:space="preserve"> (</w:t>
      </w:r>
      <w:r w:rsidR="0066289D" w:rsidRPr="00DB1674">
        <w:rPr>
          <w:noProof/>
          <w:sz w:val="23"/>
          <w:szCs w:val="23"/>
        </w:rPr>
        <w:t>Полный текст решения изготовлен 07.11.2025 г. Резолютивная часть решения объявлена 30.10.2025 г.</w:t>
      </w:r>
      <w:r w:rsidRPr="00DB1674">
        <w:rPr>
          <w:sz w:val="23"/>
          <w:szCs w:val="23"/>
        </w:rPr>
        <w:t xml:space="preserve">) по делу № </w:t>
      </w:r>
      <w:r w:rsidR="0066289D" w:rsidRPr="00DB1674">
        <w:rPr>
          <w:noProof/>
          <w:sz w:val="23"/>
          <w:szCs w:val="23"/>
        </w:rPr>
        <w:t>А33-19494/2025</w:t>
      </w:r>
      <w:r w:rsidRPr="00DB1674">
        <w:rPr>
          <w:sz w:val="23"/>
          <w:szCs w:val="23"/>
        </w:rPr>
        <w:t xml:space="preserve">, именуемые в дальнейшем «Продавец», и </w:t>
      </w:r>
    </w:p>
    <w:p w:rsidR="008A1372" w:rsidRPr="00DB167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DB1674">
        <w:rPr>
          <w:bCs/>
          <w:sz w:val="23"/>
          <w:szCs w:val="23"/>
        </w:rPr>
        <w:t>, именуемый в дальнейшем «Покупатель»</w:t>
      </w:r>
      <w:r w:rsidR="008A1372" w:rsidRPr="00DB167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DB167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B167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674">
        <w:rPr>
          <w:b/>
          <w:bCs/>
          <w:sz w:val="23"/>
          <w:szCs w:val="23"/>
        </w:rPr>
        <w:t>Предмет договора</w:t>
      </w:r>
    </w:p>
    <w:p w:rsidR="008A1372" w:rsidRPr="00DB1674" w:rsidRDefault="008A1372" w:rsidP="00DB167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DB1674" w:rsidRPr="00DB1674">
        <w:rPr>
          <w:sz w:val="23"/>
          <w:szCs w:val="23"/>
        </w:rPr>
        <w:t xml:space="preserve">Земельный участок, площадь 1374 +/- 13 </w:t>
      </w:r>
      <w:proofErr w:type="spellStart"/>
      <w:r w:rsidR="00DB1674" w:rsidRPr="00DB1674">
        <w:rPr>
          <w:sz w:val="23"/>
          <w:szCs w:val="23"/>
        </w:rPr>
        <w:t>кв.м</w:t>
      </w:r>
      <w:proofErr w:type="spellEnd"/>
      <w:r w:rsidR="00DB1674" w:rsidRPr="00DB1674">
        <w:rPr>
          <w:sz w:val="23"/>
          <w:szCs w:val="23"/>
        </w:rPr>
        <w:t xml:space="preserve">., адрес (местонахождение): Россия, край Красноярский, р-н Иланский, г Иланский, </w:t>
      </w:r>
      <w:proofErr w:type="spellStart"/>
      <w:r w:rsidR="00DB1674" w:rsidRPr="00DB1674">
        <w:rPr>
          <w:sz w:val="23"/>
          <w:szCs w:val="23"/>
        </w:rPr>
        <w:t>ул</w:t>
      </w:r>
      <w:proofErr w:type="spellEnd"/>
      <w:r w:rsidR="00DB1674" w:rsidRPr="00DB1674">
        <w:rPr>
          <w:sz w:val="23"/>
          <w:szCs w:val="23"/>
        </w:rPr>
        <w:t xml:space="preserve"> Зеленая, дом № 59, кадастровый (условный) номер: 24:15:2503004:462 Находится в долевой собственности, размер доли: 1/5. Построек нет. Коммуникаций на участке нет.</w:t>
      </w:r>
      <w:r w:rsidR="009E7A05" w:rsidRPr="00DB1674">
        <w:rPr>
          <w:sz w:val="23"/>
          <w:szCs w:val="23"/>
        </w:rPr>
        <w:t xml:space="preserve"> </w:t>
      </w:r>
    </w:p>
    <w:p w:rsidR="00946013" w:rsidRPr="00DB167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DB167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DB1674">
        <w:rPr>
          <w:sz w:val="23"/>
          <w:szCs w:val="23"/>
        </w:rPr>
        <w:t>Собранием кредиторов</w:t>
      </w:r>
      <w:r w:rsidRPr="00DB1674">
        <w:rPr>
          <w:sz w:val="23"/>
          <w:szCs w:val="23"/>
        </w:rPr>
        <w:t xml:space="preserve"> от </w:t>
      </w:r>
      <w:r w:rsidR="00DB1674" w:rsidRPr="00DB1674">
        <w:rPr>
          <w:sz w:val="23"/>
          <w:szCs w:val="23"/>
        </w:rPr>
        <w:t>09.04.2026 г.</w:t>
      </w:r>
      <w:r w:rsidRPr="00DB1674">
        <w:rPr>
          <w:sz w:val="23"/>
          <w:szCs w:val="23"/>
        </w:rPr>
        <w:t xml:space="preserve"> по делу № </w:t>
      </w:r>
      <w:r w:rsidR="0066289D" w:rsidRPr="00DB1674">
        <w:rPr>
          <w:noProof/>
          <w:sz w:val="23"/>
          <w:szCs w:val="23"/>
        </w:rPr>
        <w:t>А33-19494/2025</w:t>
      </w:r>
      <w:r w:rsidRPr="00DB1674">
        <w:rPr>
          <w:sz w:val="23"/>
          <w:szCs w:val="23"/>
        </w:rPr>
        <w:t xml:space="preserve">. </w:t>
      </w:r>
      <w:bookmarkStart w:id="0" w:name="_Hlk65171522"/>
    </w:p>
    <w:p w:rsidR="00D5527C" w:rsidRPr="00DB1674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В залоге не находится.</w:t>
      </w:r>
    </w:p>
    <w:bookmarkEnd w:id="0"/>
    <w:p w:rsidR="00D5527C" w:rsidRPr="00DB167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DB167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B167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DB1674">
        <w:rPr>
          <w:b/>
          <w:bCs/>
          <w:sz w:val="23"/>
          <w:szCs w:val="23"/>
        </w:rPr>
        <w:t>Порядок расчетов</w:t>
      </w:r>
    </w:p>
    <w:p w:rsidR="00E409A4" w:rsidRPr="00DB167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DB1674">
        <w:rPr>
          <w:sz w:val="23"/>
          <w:szCs w:val="23"/>
        </w:rPr>
        <w:t>2</w:t>
      </w:r>
      <w:r w:rsidRPr="00DB1674">
        <w:rPr>
          <w:sz w:val="23"/>
          <w:szCs w:val="23"/>
        </w:rPr>
        <w:t>.</w:t>
      </w:r>
      <w:r w:rsidR="00712D86" w:rsidRPr="00DB1674">
        <w:rPr>
          <w:sz w:val="23"/>
          <w:szCs w:val="23"/>
        </w:rPr>
        <w:t>4</w:t>
      </w:r>
      <w:r w:rsidRPr="00DB1674">
        <w:rPr>
          <w:sz w:val="23"/>
          <w:szCs w:val="23"/>
        </w:rPr>
        <w:t>. настоящего Договора, за вычетом суммы задатка</w:t>
      </w:r>
      <w:r w:rsidR="008C116B" w:rsidRPr="00DB1674">
        <w:rPr>
          <w:sz w:val="23"/>
          <w:szCs w:val="23"/>
        </w:rPr>
        <w:t>, указанной в п. 2.3. Договора</w:t>
      </w:r>
      <w:r w:rsidRPr="00DB1674">
        <w:rPr>
          <w:sz w:val="23"/>
          <w:szCs w:val="23"/>
        </w:rPr>
        <w:t>, внесенного в сч</w:t>
      </w:r>
      <w:r w:rsidR="008C116B" w:rsidRPr="00DB1674">
        <w:rPr>
          <w:sz w:val="23"/>
          <w:szCs w:val="23"/>
        </w:rPr>
        <w:t>ет обеспечения участия в торгах.</w:t>
      </w:r>
    </w:p>
    <w:p w:rsidR="008C116B" w:rsidRPr="00DB167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DB1674">
        <w:rPr>
          <w:sz w:val="23"/>
          <w:szCs w:val="23"/>
        </w:rPr>
        <w:t>_________________________</w:t>
      </w:r>
      <w:r w:rsidRPr="00DB167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DB1674">
        <w:rPr>
          <w:sz w:val="23"/>
          <w:szCs w:val="23"/>
        </w:rPr>
        <w:t>__________________________________________</w:t>
      </w:r>
      <w:r w:rsidRPr="00DB1674">
        <w:rPr>
          <w:sz w:val="23"/>
          <w:szCs w:val="23"/>
        </w:rPr>
        <w:t xml:space="preserve"> (НДС не облагается).</w:t>
      </w:r>
    </w:p>
    <w:p w:rsidR="008C116B" w:rsidRPr="00DB167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DB1674">
        <w:t xml:space="preserve">Сумма задатка, внесенного в счет обеспечения участия в торгах, составляет </w:t>
      </w:r>
      <w:r w:rsidR="009E7A05" w:rsidRPr="00DB1674">
        <w:t>___________________________________</w:t>
      </w:r>
    </w:p>
    <w:p w:rsidR="008C116B" w:rsidRPr="00DB167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DB1674">
        <w:t>Стоимость имущества, за вычетом суммы задатка, указанно</w:t>
      </w:r>
      <w:r w:rsidR="009E7A05" w:rsidRPr="00DB1674">
        <w:t>й в п 2.3. Договора, составляет_________________________________________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DB167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DB167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DB167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674">
        <w:rPr>
          <w:b/>
          <w:bCs/>
          <w:sz w:val="23"/>
          <w:szCs w:val="23"/>
        </w:rPr>
        <w:t>Срок действия договора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DB167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DB167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674">
        <w:rPr>
          <w:b/>
          <w:bCs/>
          <w:sz w:val="23"/>
          <w:szCs w:val="23"/>
        </w:rPr>
        <w:t>Передача имущества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DB1674">
        <w:rPr>
          <w:sz w:val="23"/>
          <w:szCs w:val="23"/>
        </w:rPr>
        <w:t>4</w:t>
      </w:r>
      <w:r w:rsidRPr="00DB167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DB1674">
        <w:rPr>
          <w:sz w:val="23"/>
          <w:szCs w:val="23"/>
        </w:rPr>
        <w:t>5</w:t>
      </w:r>
      <w:r w:rsidRPr="00DB1674">
        <w:rPr>
          <w:sz w:val="23"/>
          <w:szCs w:val="23"/>
        </w:rPr>
        <w:t>.</w:t>
      </w:r>
      <w:r w:rsidR="00E63177" w:rsidRPr="00DB1674">
        <w:rPr>
          <w:sz w:val="23"/>
          <w:szCs w:val="23"/>
        </w:rPr>
        <w:t>3</w:t>
      </w:r>
      <w:r w:rsidRPr="00DB167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DB167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DB167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DB167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DB167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DB167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DB1674">
        <w:rPr>
          <w:sz w:val="23"/>
          <w:szCs w:val="23"/>
        </w:rPr>
        <w:t>2.2.</w:t>
      </w:r>
      <w:r w:rsidRPr="00DB1674">
        <w:rPr>
          <w:sz w:val="23"/>
          <w:szCs w:val="23"/>
        </w:rPr>
        <w:t xml:space="preserve"> настоящего Договора.</w:t>
      </w:r>
    </w:p>
    <w:p w:rsidR="008A1372" w:rsidRPr="00DB167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DB167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DB1674">
        <w:rPr>
          <w:b/>
          <w:bCs/>
          <w:sz w:val="23"/>
          <w:szCs w:val="23"/>
        </w:rPr>
        <w:t>Заключительные положения</w:t>
      </w:r>
    </w:p>
    <w:p w:rsidR="008A1372" w:rsidRPr="00DB167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DB167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DB167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DB167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DB167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DB167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DB167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DB167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</w:t>
      </w:r>
      <w:bookmarkStart w:id="1" w:name="_GoBack"/>
      <w:bookmarkEnd w:id="1"/>
      <w:r w:rsidRPr="00DB1674">
        <w:rPr>
          <w:rFonts w:ascii="Times New Roman" w:hAnsi="Times New Roman" w:cs="Times New Roman"/>
          <w:b/>
          <w:bCs/>
          <w:sz w:val="23"/>
          <w:szCs w:val="23"/>
        </w:rPr>
        <w:t>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DB1674" w:rsidRPr="00DB1674" w:rsidTr="0020007A">
        <w:trPr>
          <w:jc w:val="center"/>
        </w:trPr>
        <w:tc>
          <w:tcPr>
            <w:tcW w:w="4990" w:type="dxa"/>
            <w:vAlign w:val="center"/>
          </w:tcPr>
          <w:p w:rsidR="008A1372" w:rsidRPr="00DB167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DB167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67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DB1674" w:rsidRDefault="0066289D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DB1674">
              <w:rPr>
                <w:b/>
                <w:noProof/>
                <w:sz w:val="23"/>
                <w:szCs w:val="23"/>
                <w:lang w:eastAsia="ru-RU"/>
              </w:rPr>
              <w:t>Белешов Дмитрий Евгеньевич</w:t>
            </w:r>
            <w:r w:rsidR="008A1372" w:rsidRPr="00DB167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DB167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DB1674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DB1674" w:rsidRDefault="0066289D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67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DB167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674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DB167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B167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DB1674" w:rsidRPr="00DB1674" w:rsidTr="0020007A">
        <w:trPr>
          <w:trHeight w:val="894"/>
          <w:jc w:val="center"/>
        </w:trPr>
        <w:tc>
          <w:tcPr>
            <w:tcW w:w="4990" w:type="dxa"/>
          </w:tcPr>
          <w:p w:rsidR="008A1372" w:rsidRPr="00DB167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DB1674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66289D" w:rsidRPr="00DB1674">
              <w:rPr>
                <w:noProof/>
                <w:sz w:val="23"/>
                <w:szCs w:val="23"/>
                <w:lang w:eastAsia="ru-RU"/>
              </w:rPr>
              <w:t>663800, Красноярский край, г. Иланский, ул. Ленина, д.124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DB167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674">
                    <w:rPr>
                      <w:sz w:val="23"/>
                      <w:szCs w:val="23"/>
                    </w:rPr>
                    <w:t xml:space="preserve">Реквизиты: </w:t>
                  </w:r>
                  <w:r w:rsidR="0066289D" w:rsidRPr="00DB167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674">
                    <w:rPr>
                      <w:sz w:val="23"/>
                      <w:szCs w:val="23"/>
                    </w:rPr>
                    <w:t xml:space="preserve">ИНН </w:t>
                  </w:r>
                  <w:r w:rsidR="0066289D" w:rsidRPr="00DB167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674">
                    <w:rPr>
                      <w:sz w:val="23"/>
                      <w:szCs w:val="23"/>
                    </w:rPr>
                    <w:t xml:space="preserve">к/с </w:t>
                  </w:r>
                  <w:r w:rsidR="0066289D" w:rsidRPr="00DB167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674">
                    <w:rPr>
                      <w:sz w:val="23"/>
                      <w:szCs w:val="23"/>
                    </w:rPr>
                    <w:t xml:space="preserve">БИК </w:t>
                  </w:r>
                  <w:r w:rsidR="0066289D" w:rsidRPr="00DB167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67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66289D" w:rsidRPr="00DB1674">
                    <w:rPr>
                      <w:noProof/>
                      <w:sz w:val="23"/>
                      <w:szCs w:val="23"/>
                    </w:rPr>
                    <w:t>40817810750206707977</w:t>
                  </w:r>
                </w:p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DB1674">
                    <w:rPr>
                      <w:sz w:val="23"/>
                      <w:szCs w:val="23"/>
                    </w:rPr>
                    <w:t xml:space="preserve">Получатель: </w:t>
                  </w:r>
                  <w:r w:rsidR="0066289D" w:rsidRPr="00DB1674">
                    <w:rPr>
                      <w:noProof/>
                      <w:sz w:val="23"/>
                      <w:szCs w:val="23"/>
                    </w:rPr>
                    <w:t>Белешов Дмитрий Евгеньевич</w:t>
                  </w:r>
                </w:p>
              </w:tc>
            </w:tr>
            <w:tr w:rsidR="008A1372" w:rsidRPr="00DB167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DB167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DB167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DB167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DB167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DB1674" w:rsidRPr="00DB167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DB167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DB167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DB167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DB167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DB1674">
              <w:rPr>
                <w:b/>
                <w:spacing w:val="-4"/>
                <w:sz w:val="23"/>
                <w:szCs w:val="23"/>
              </w:rPr>
              <w:t>_________________/</w:t>
            </w:r>
            <w:r w:rsidR="0066289D" w:rsidRPr="00DB167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DB167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DB167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DB167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DB167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DB167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DB167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DB1674">
        <w:rPr>
          <w:sz w:val="23"/>
          <w:szCs w:val="23"/>
        </w:rPr>
        <w:t xml:space="preserve"> </w:t>
      </w:r>
    </w:p>
    <w:p w:rsidR="00461EAC" w:rsidRPr="00DB1674" w:rsidRDefault="00461EAC" w:rsidP="008A1372"/>
    <w:sectPr w:rsidR="00461EAC" w:rsidRPr="00DB167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C1D" w:rsidRDefault="00714C1D">
      <w:r>
        <w:separator/>
      </w:r>
    </w:p>
  </w:endnote>
  <w:endnote w:type="continuationSeparator" w:id="0">
    <w:p w:rsidR="00714C1D" w:rsidRDefault="0071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C1D" w:rsidRDefault="00714C1D">
      <w:r>
        <w:separator/>
      </w:r>
    </w:p>
  </w:footnote>
  <w:footnote w:type="continuationSeparator" w:id="0">
    <w:p w:rsidR="00714C1D" w:rsidRDefault="00714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E233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6289D"/>
    <w:rsid w:val="0068691E"/>
    <w:rsid w:val="006A3D67"/>
    <w:rsid w:val="006F1BB0"/>
    <w:rsid w:val="006F1C2A"/>
    <w:rsid w:val="00703588"/>
    <w:rsid w:val="00712D86"/>
    <w:rsid w:val="00714C1D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B1674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A378959"/>
  <w15:chartTrackingRefBased/>
  <w15:docId w15:val="{E14CE569-9AE6-4A30-BFFF-99C75F7D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CD31F-FAA2-4985-8298-4BD0A7562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844</Words>
  <Characters>6101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2026-06-01T13:01:00Z</dcterms:created>
  <dcterms:modified xsi:type="dcterms:W3CDTF">2026-06-01T13:08:00Z</dcterms:modified>
</cp:coreProperties>
</file>